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8F" w:rsidRDefault="003B1438" w:rsidP="00743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 «Как научить ребенка слушать и слышать других?»</w:t>
      </w:r>
    </w:p>
    <w:bookmarkEnd w:id="0"/>
    <w:p w:rsidR="003B1438" w:rsidRDefault="003B1438">
      <w:pPr>
        <w:rPr>
          <w:rFonts w:ascii="Times New Roman" w:hAnsi="Times New Roman" w:cs="Times New Roman"/>
          <w:b/>
          <w:sz w:val="28"/>
          <w:szCs w:val="28"/>
        </w:rPr>
      </w:pPr>
    </w:p>
    <w:p w:rsidR="003B1438" w:rsidRDefault="003B1438" w:rsidP="00231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1438">
        <w:rPr>
          <w:rFonts w:ascii="Times New Roman" w:hAnsi="Times New Roman" w:cs="Times New Roman"/>
          <w:sz w:val="28"/>
          <w:szCs w:val="28"/>
        </w:rPr>
        <w:t>Как часто мы слышим жалобы родителей на то, что ребенок их не слышит и не слушает. Чем же различаются действия, обозначаемые глаголами  «слышать» и «слушать»? Почему необходимо специально учить ребенка слышать речь другого?</w:t>
      </w:r>
    </w:p>
    <w:p w:rsidR="00B058C3" w:rsidRPr="003B1438" w:rsidRDefault="00B058C3" w:rsidP="00231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Значение слов «слушать» и «слышать» в словаре  С.И. Ожегова:</w:t>
      </w:r>
    </w:p>
    <w:p w:rsidR="003B1438" w:rsidRDefault="003B1438" w:rsidP="00231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Слушать </w:t>
      </w:r>
      <w:r>
        <w:rPr>
          <w:rFonts w:ascii="Times New Roman" w:hAnsi="Times New Roman" w:cs="Times New Roman"/>
          <w:sz w:val="28"/>
          <w:szCs w:val="28"/>
        </w:rPr>
        <w:t xml:space="preserve">– 1. Воспринимать слухом (например, музыку); 2. </w:t>
      </w:r>
      <w:r w:rsidR="00B058C3">
        <w:rPr>
          <w:rFonts w:ascii="Times New Roman" w:hAnsi="Times New Roman" w:cs="Times New Roman"/>
          <w:sz w:val="28"/>
          <w:szCs w:val="28"/>
        </w:rPr>
        <w:t>Публично разбирать (например, судебное дело); 3. Изучать, присутствуя на лекциях;    4. Следовать чьим-нибудь советам, приказам; 5. Употребляется также как побуждающее обращение к кому-нибудь в начале речи (Слушай, останься здесь!).</w:t>
      </w:r>
    </w:p>
    <w:p w:rsidR="00B058C3" w:rsidRDefault="00B058C3" w:rsidP="00231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Слышать</w:t>
      </w:r>
      <w:r>
        <w:rPr>
          <w:rFonts w:ascii="Times New Roman" w:hAnsi="Times New Roman" w:cs="Times New Roman"/>
          <w:sz w:val="28"/>
          <w:szCs w:val="28"/>
        </w:rPr>
        <w:t xml:space="preserve"> – 1. Различать, воспринимать что-нибудь слухом; 2. Обладать слухом; 3. Обладать какими-либо сведениями; 4. Замечать, чувствовать</w:t>
      </w:r>
      <w:r w:rsidR="002315F2">
        <w:rPr>
          <w:rFonts w:ascii="Times New Roman" w:hAnsi="Times New Roman" w:cs="Times New Roman"/>
          <w:sz w:val="28"/>
          <w:szCs w:val="28"/>
        </w:rPr>
        <w:t>;       5. Употребляется также для подтверждения сказанного (Слышишь, обязательно приходи завтра!).</w:t>
      </w:r>
    </w:p>
    <w:p w:rsidR="002315F2" w:rsidRDefault="002315F2" w:rsidP="003C2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слушать, но не слышать, т.е. не стремиться (не уметь) понять сказанное. Вопрос для размышления – как развивать у ребенка способность слышать говорящего?</w:t>
      </w:r>
    </w:p>
    <w:p w:rsidR="002315F2" w:rsidRDefault="002315F2" w:rsidP="00A74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Ребенок дошкольного возраста живет в ситуации «здесь и сейчас», живет определенными эмоциями. Например, «Миша, пора спать, собирай игрушки!». Ребенок не слышит обращения родителей,  оно не связано с ситуацией. Малыш слышит только голос, а что именно ему сказали – нет. Если мы обращаемся к ребенку, то ра</w:t>
      </w:r>
      <w:r w:rsidR="003C24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считываем тут же </w:t>
      </w:r>
      <w:r w:rsidR="003C241C">
        <w:rPr>
          <w:rFonts w:ascii="Times New Roman" w:hAnsi="Times New Roman" w:cs="Times New Roman"/>
          <w:sz w:val="28"/>
          <w:szCs w:val="28"/>
        </w:rPr>
        <w:t>получить ответ! Если мы требуем что-то, то хотим, чтобы малыш исполнил требование!</w:t>
      </w:r>
    </w:p>
    <w:p w:rsidR="003C241C" w:rsidRDefault="003C2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Ученые провели эксперимент. Ребята получили речевую инструкцию: «Соберите кубики с пола в коробку». Нужна пауза, чтобы это было услышано. Через некоторое время малыши собирают кубики. Звучит вторая  инструкция: «Уберите кубики из коробки на полочку»,  но дети продолжают убирать</w:t>
      </w:r>
      <w:r w:rsidR="00A74232">
        <w:rPr>
          <w:rFonts w:ascii="Times New Roman" w:hAnsi="Times New Roman" w:cs="Times New Roman"/>
          <w:sz w:val="28"/>
          <w:szCs w:val="28"/>
        </w:rPr>
        <w:t xml:space="preserve"> кубики в коробку. Родители, поступая  так в живой ситуации, совершают психологическое насилие над ребенком,  так как наши требования превышают способности, возрастные возможности  ребенка.</w:t>
      </w:r>
    </w:p>
    <w:p w:rsidR="00A74232" w:rsidRDefault="00A7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же развивать способность слышать?</w:t>
      </w:r>
    </w:p>
    <w:p w:rsidR="00A74232" w:rsidRDefault="00A7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несколько рекомендаций:</w:t>
      </w:r>
    </w:p>
    <w:p w:rsidR="00F1657B" w:rsidRDefault="00F1657B" w:rsidP="00F1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организовать пространство общения. Даже для взрослых это значимо.  Необходимо установить зрительный контакт,  говорить «глаза в глаза».</w:t>
      </w:r>
      <w:r w:rsidR="00FD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Тон  должен быть спокойным, </w:t>
      </w:r>
      <w:r w:rsidR="00FD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интонация – доброжелательной.</w:t>
      </w:r>
      <w:proofErr w:type="gramEnd"/>
      <w:r w:rsidR="00FD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FDE">
        <w:rPr>
          <w:rFonts w:ascii="Times New Roman" w:hAnsi="Times New Roman" w:cs="Times New Roman"/>
          <w:sz w:val="28"/>
          <w:szCs w:val="28"/>
        </w:rPr>
        <w:t xml:space="preserve">Но  не так, как говорят  взрослые  своему ребенку: «Ты куда пошел!? Сколько раз </w:t>
      </w:r>
      <w:r w:rsidR="00FD2FDE">
        <w:rPr>
          <w:rFonts w:ascii="Times New Roman" w:hAnsi="Times New Roman" w:cs="Times New Roman"/>
          <w:sz w:val="28"/>
          <w:szCs w:val="28"/>
        </w:rPr>
        <w:lastRenderedPageBreak/>
        <w:t>можно тебе говорить?!».  Когда  малыш хочет поговорить со сверстником, то он разворачивает его к себе.</w:t>
      </w:r>
    </w:p>
    <w:p w:rsidR="00FD2FDE" w:rsidRDefault="00FD2FDE" w:rsidP="00F1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Доступный  язык (с учетом ограниченного словарного запаса,  уровня  освоения  грамматики). Если в предложении есть непонятные слова, то есть вероятность, что </w:t>
      </w:r>
      <w:r w:rsidR="00D21591">
        <w:rPr>
          <w:rFonts w:ascii="Times New Roman" w:hAnsi="Times New Roman" w:cs="Times New Roman"/>
          <w:sz w:val="28"/>
          <w:szCs w:val="28"/>
        </w:rPr>
        <w:t>и вся фраза будет недоступной для ребенка. Не  нужно сюсюкать, коверкать слова или говорить офисным языком. Ребенок закрывается от непонятной и недоступной информации.</w:t>
      </w:r>
    </w:p>
    <w:p w:rsidR="00D21591" w:rsidRDefault="00D21591" w:rsidP="00F1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повторений, нравоучений, нотаций. Е.О. Смирнова писала: «</w:t>
      </w:r>
      <w:r w:rsidR="00017A11">
        <w:rPr>
          <w:rFonts w:ascii="Times New Roman" w:hAnsi="Times New Roman" w:cs="Times New Roman"/>
          <w:sz w:val="28"/>
          <w:szCs w:val="28"/>
        </w:rPr>
        <w:t>Мы явно переоцениваем объяснительный метод воспитания дошкольника».  В четыре года наступает перемена отношения к сверстнику, так как с ним интереснее играть. Хочешь быть принятым в игру, то считайся с правилами! К концу дошкольного возраста ребенок умеет общаться со сверстниками, пытается доказать, принять другого, отступить, если это нужно.</w:t>
      </w:r>
    </w:p>
    <w:p w:rsidR="00017A11" w:rsidRDefault="00017A11" w:rsidP="00F1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Читайте, рассказывайте ребенку сказки, беседуйте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предлагайте проиграть какой-либо эпизод, содержащий диалоги героев.</w:t>
      </w:r>
      <w:r w:rsidR="009024DE">
        <w:rPr>
          <w:rFonts w:ascii="Times New Roman" w:hAnsi="Times New Roman" w:cs="Times New Roman"/>
          <w:sz w:val="28"/>
          <w:szCs w:val="28"/>
        </w:rPr>
        <w:t xml:space="preserve"> Пусть ребенок примерит на себя. Печально осознавать, но даже взрослые стали мало читать!</w:t>
      </w:r>
    </w:p>
    <w:p w:rsidR="009024DE" w:rsidRDefault="009024DE" w:rsidP="00F1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сказки! Приобретите ребенку аудиозаписи интересных детских книг и предлагайте сначала послушать вместе, а затем – самостоятельно.</w:t>
      </w:r>
    </w:p>
    <w:p w:rsidR="009024DE" w:rsidRDefault="009024DE" w:rsidP="00F1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в игры, ведь любой предмет может стать чем угодно.  Акцентируйте при этом внимание ребенка не на действиях с предметами, а на ролевых диалогах.</w:t>
      </w:r>
    </w:p>
    <w:p w:rsidR="009024DE" w:rsidRDefault="009024DE" w:rsidP="00F1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 правилам. Таких игр очень много, они нужны для умения слушать другого. Они научат его понимать речевые инструкции, следовать им и тем самым сдерживать свои импульсивные  действия, т.е. управлять своим поведением.</w:t>
      </w:r>
    </w:p>
    <w:p w:rsidR="009024DE" w:rsidRDefault="009024DE" w:rsidP="00F1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Договоритесь с ребенком о том, что вы можете повторить </w:t>
      </w:r>
      <w:r w:rsidR="001A2F22">
        <w:rPr>
          <w:rFonts w:ascii="Times New Roman" w:hAnsi="Times New Roman" w:cs="Times New Roman"/>
          <w:sz w:val="28"/>
          <w:szCs w:val="28"/>
        </w:rPr>
        <w:t>свое предложение или просьбу максимум два раза. При нарушении данного договора ребенок должен столкнуться с некоторыми неприятными  для него последствиями, о которых его следует обязательно заранее предупредить.</w:t>
      </w:r>
    </w:p>
    <w:p w:rsidR="001A2F22" w:rsidRDefault="001A2F22" w:rsidP="00F1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ребенок не способен услышать взрослого тогда, когда поглощен игрой или каким-либо другим увлекательным для него занятием. Поэтому в этот момент не стоит давать ребенку какие-либо распоряжения.</w:t>
      </w:r>
    </w:p>
    <w:p w:rsidR="001A2F22" w:rsidRPr="00F1657B" w:rsidRDefault="001A2F22" w:rsidP="00F1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Рассчитывая на внимание  ребенка к своим словам, будьте и сами внимательны к высказываниям ребенка. Ваше поведение может стать для него эталоном.</w:t>
      </w:r>
    </w:p>
    <w:p w:rsidR="002315F2" w:rsidRPr="00B058C3" w:rsidRDefault="002315F2">
      <w:pPr>
        <w:rPr>
          <w:rFonts w:ascii="Times New Roman" w:hAnsi="Times New Roman" w:cs="Times New Roman"/>
          <w:sz w:val="28"/>
          <w:szCs w:val="28"/>
        </w:rPr>
      </w:pPr>
    </w:p>
    <w:sectPr w:rsidR="002315F2" w:rsidRPr="00B058C3" w:rsidSect="001444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94473"/>
    <w:multiLevelType w:val="hybridMultilevel"/>
    <w:tmpl w:val="74D8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38"/>
    <w:rsid w:val="00017A11"/>
    <w:rsid w:val="001444F5"/>
    <w:rsid w:val="001A2F22"/>
    <w:rsid w:val="002315F2"/>
    <w:rsid w:val="003B1438"/>
    <w:rsid w:val="003C241C"/>
    <w:rsid w:val="00743F37"/>
    <w:rsid w:val="009024DE"/>
    <w:rsid w:val="00A74232"/>
    <w:rsid w:val="00B058C3"/>
    <w:rsid w:val="00BE4D8F"/>
    <w:rsid w:val="00D21591"/>
    <w:rsid w:val="00F1657B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2024-01-13T11:06:00Z</dcterms:created>
  <dcterms:modified xsi:type="dcterms:W3CDTF">2024-01-13T13:02:00Z</dcterms:modified>
</cp:coreProperties>
</file>